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AD" w:rsidRDefault="00A549AD" w:rsidP="00A549AD">
      <w:pPr>
        <w:pStyle w:val="NormalWeb"/>
        <w:spacing w:after="0"/>
        <w:jc w:val="both"/>
      </w:pPr>
      <w:bookmarkStart w:id="0" w:name="_GoBack"/>
      <w:bookmarkEnd w:id="0"/>
      <w:r>
        <w:t>Processo Licitatório nº: 19/2022</w:t>
      </w:r>
    </w:p>
    <w:p w:rsidR="00A549AD" w:rsidRDefault="00A549AD" w:rsidP="00A549AD">
      <w:pPr>
        <w:pStyle w:val="NormalWeb"/>
        <w:spacing w:after="0"/>
        <w:jc w:val="both"/>
      </w:pPr>
      <w:r>
        <w:t xml:space="preserve">Modalidade: </w:t>
      </w:r>
      <w:r w:rsidR="00151A9E">
        <w:fldChar w:fldCharType="begin"/>
      </w:r>
      <w:r w:rsidR="00151A9E">
        <w:instrText xml:space="preserve"> MERGEFIELD "modalidade" </w:instrText>
      </w:r>
      <w:r w:rsidR="00151A9E">
        <w:fldChar w:fldCharType="separate"/>
      </w:r>
      <w:r w:rsidRPr="004A0BD6">
        <w:rPr>
          <w:noProof/>
        </w:rPr>
        <w:t>INEXIGIBILIDADE</w:t>
      </w:r>
      <w:r w:rsidR="00151A9E">
        <w:rPr>
          <w:noProof/>
        </w:rPr>
        <w:fldChar w:fldCharType="end"/>
      </w:r>
      <w:r>
        <w:t xml:space="preserve"> Nº: 02/2022</w:t>
      </w:r>
    </w:p>
    <w:p w:rsidR="00A549AD" w:rsidRDefault="00A549AD" w:rsidP="00A549AD">
      <w:pPr>
        <w:pStyle w:val="NormalWeb"/>
        <w:spacing w:after="0"/>
        <w:jc w:val="both"/>
      </w:pPr>
      <w:r>
        <w:t>Objeto: CREDENCIAMENTO DE MONITORES DO TRANSPORTE ESCOLAR PARA O ANO DE 2022</w:t>
      </w:r>
      <w:r w:rsidR="00151A9E">
        <w:fldChar w:fldCharType="begin"/>
      </w:r>
      <w:r w:rsidR="00151A9E">
        <w:instrText xml:space="preserve"> MERGEFIELD "objetolicb" </w:instrText>
      </w:r>
      <w:r w:rsidR="00151A9E">
        <w:fldChar w:fldCharType="separate"/>
      </w:r>
      <w:r w:rsidRPr="004A0BD6">
        <w:rPr>
          <w:noProof/>
        </w:rPr>
        <w:t>, DE ACORDO COM OS CRITÉRIOS, TERMOS E CONDIÇÕES ESTABELECIDAS PELO MUNICÍPIO</w:t>
      </w:r>
      <w:r w:rsidR="00151A9E">
        <w:rPr>
          <w:noProof/>
        </w:rPr>
        <w:fldChar w:fldCharType="end"/>
      </w:r>
      <w:r w:rsidRPr="004C37BB">
        <w:t>.</w:t>
      </w:r>
    </w:p>
    <w:p w:rsidR="00A549AD" w:rsidRDefault="00A549AD" w:rsidP="00A549AD">
      <w:pPr>
        <w:pStyle w:val="NormalWeb"/>
        <w:spacing w:after="0"/>
        <w:jc w:val="both"/>
      </w:pPr>
      <w:r>
        <w:t>2ª PUBLICAÇÃO – 07/02/2022</w:t>
      </w:r>
    </w:p>
    <w:p w:rsidR="00A549AD" w:rsidRDefault="00A549AD" w:rsidP="00A549AD">
      <w:pPr>
        <w:pStyle w:val="NormalWeb"/>
        <w:spacing w:after="0"/>
        <w:jc w:val="both"/>
      </w:pPr>
    </w:p>
    <w:p w:rsidR="00A549AD" w:rsidRDefault="00A549AD" w:rsidP="00A549AD">
      <w:pPr>
        <w:pStyle w:val="NormalWeb"/>
        <w:shd w:val="pct15" w:color="auto" w:fill="auto"/>
        <w:tabs>
          <w:tab w:val="center" w:pos="6619"/>
        </w:tabs>
        <w:spacing w:after="0"/>
        <w:jc w:val="center"/>
      </w:pPr>
      <w:r>
        <w:t>ESCOPO</w:t>
      </w:r>
    </w:p>
    <w:p w:rsidR="00A549AD" w:rsidRPr="00A30CCC" w:rsidRDefault="00A549AD" w:rsidP="00A549AD">
      <w:pPr>
        <w:pStyle w:val="Corpodetexto"/>
        <w:spacing w:line="300" w:lineRule="auto"/>
      </w:pPr>
      <w:r>
        <w:t>No dia 10 de fevereiro de 2022</w:t>
      </w:r>
      <w:r w:rsidRPr="00A30CCC">
        <w:t xml:space="preserve"> às </w:t>
      </w:r>
      <w:r w:rsidR="00151A9E">
        <w:fldChar w:fldCharType="begin"/>
      </w:r>
      <w:r w:rsidR="00151A9E">
        <w:instrText xml:space="preserve"> MERGEFIELD "hrjulga" </w:instrText>
      </w:r>
      <w:r w:rsidR="00151A9E">
        <w:fldChar w:fldCharType="separate"/>
      </w:r>
      <w:r>
        <w:rPr>
          <w:noProof/>
        </w:rPr>
        <w:t>15</w:t>
      </w:r>
      <w:r w:rsidRPr="004A0BD6">
        <w:rPr>
          <w:noProof/>
        </w:rPr>
        <w:t>:00</w:t>
      </w:r>
      <w:r w:rsidR="00151A9E">
        <w:rPr>
          <w:noProof/>
        </w:rPr>
        <w:fldChar w:fldCharType="end"/>
      </w:r>
      <w:r w:rsidRPr="00A30CCC">
        <w:t xml:space="preserve"> horas</w:t>
      </w:r>
      <w:r>
        <w:t>, reuniu-se a</w:t>
      </w:r>
      <w:r w:rsidRPr="00A30CCC">
        <w:t xml:space="preserve"> </w:t>
      </w:r>
      <w:r>
        <w:t>Presidente</w:t>
      </w:r>
      <w:r w:rsidRPr="00A30CCC">
        <w:t xml:space="preserve"> </w:t>
      </w:r>
      <w:r>
        <w:t xml:space="preserve">juntamente com sua CPL (Comissão Permanente de Licitação), </w:t>
      </w:r>
      <w:r w:rsidRPr="00A30CCC">
        <w:t xml:space="preserve">da </w:t>
      </w:r>
      <w:r w:rsidR="00151A9E">
        <w:fldChar w:fldCharType="begin"/>
      </w:r>
      <w:r w:rsidR="00151A9E">
        <w:instrText xml:space="preserve"> MERGEFIELD "entidade" </w:instrText>
      </w:r>
      <w:r w:rsidR="00151A9E">
        <w:fldChar w:fldCharType="separate"/>
      </w:r>
      <w:r w:rsidRPr="004A0BD6">
        <w:rPr>
          <w:noProof/>
        </w:rPr>
        <w:t>PREFEITURA MUNICIPAL DE DORES TURVO</w:t>
      </w:r>
      <w:r w:rsidR="00151A9E">
        <w:rPr>
          <w:noProof/>
        </w:rPr>
        <w:fldChar w:fldCharType="end"/>
      </w:r>
      <w:r w:rsidRPr="00A30CCC">
        <w:t>,</w:t>
      </w:r>
      <w:r w:rsidRPr="00253BAD">
        <w:t xml:space="preserve"> </w:t>
      </w:r>
      <w:r w:rsidRPr="00A30CCC">
        <w:t>para julgamento d</w:t>
      </w:r>
      <w:r>
        <w:t>o</w:t>
      </w:r>
      <w:r w:rsidRPr="00A30CCC">
        <w:t xml:space="preserve">s </w:t>
      </w:r>
      <w:r>
        <w:t>Documentos de Habilitação</w:t>
      </w:r>
      <w:r w:rsidRPr="00A30CCC">
        <w:t xml:space="preserve"> d</w:t>
      </w:r>
      <w:r>
        <w:t>a</w:t>
      </w:r>
      <w:r w:rsidRPr="00A30CCC">
        <w:t>s proponentes participantes d</w:t>
      </w:r>
      <w:r>
        <w:t>o</w:t>
      </w:r>
      <w:r w:rsidRPr="00A30CCC">
        <w:t xml:space="preserve"> </w:t>
      </w:r>
      <w:r>
        <w:t>processo de licitação</w:t>
      </w:r>
      <w:r w:rsidRPr="00A30CCC">
        <w:t xml:space="preserve"> n</w:t>
      </w:r>
      <w:r w:rsidRPr="00A30CCC">
        <w:rPr>
          <w:u w:val="single"/>
          <w:vertAlign w:val="superscript"/>
        </w:rPr>
        <w:t>o</w:t>
      </w:r>
      <w:r w:rsidRPr="00A30CCC">
        <w:t xml:space="preserve"> </w:t>
      </w:r>
      <w:r>
        <w:t>19/</w:t>
      </w:r>
      <w:r w:rsidR="00151A9E">
        <w:fldChar w:fldCharType="begin"/>
      </w:r>
      <w:r w:rsidR="00151A9E">
        <w:instrText xml:space="preserve"> MERGEFIELD "ano" </w:instrText>
      </w:r>
      <w:r w:rsidR="00151A9E">
        <w:fldChar w:fldCharType="separate"/>
      </w:r>
      <w:r w:rsidRPr="004A0BD6">
        <w:rPr>
          <w:noProof/>
        </w:rPr>
        <w:t>2</w:t>
      </w:r>
      <w:r>
        <w:rPr>
          <w:noProof/>
        </w:rPr>
        <w:t>022</w:t>
      </w:r>
      <w:r w:rsidR="00151A9E">
        <w:rPr>
          <w:noProof/>
        </w:rPr>
        <w:fldChar w:fldCharType="end"/>
      </w:r>
      <w:r w:rsidRPr="00A30CCC">
        <w:t xml:space="preserve">, </w:t>
      </w:r>
      <w:r w:rsidR="00151A9E">
        <w:fldChar w:fldCharType="begin"/>
      </w:r>
      <w:r w:rsidR="00151A9E">
        <w:instrText xml:space="preserve"> MERGEFIELD "modalidade" </w:instrText>
      </w:r>
      <w:r w:rsidR="00151A9E">
        <w:fldChar w:fldCharType="separate"/>
      </w:r>
      <w:r w:rsidRPr="004A0BD6">
        <w:rPr>
          <w:noProof/>
        </w:rPr>
        <w:t>INEXIGIBILIDADE</w:t>
      </w:r>
      <w:r w:rsidR="00151A9E">
        <w:rPr>
          <w:noProof/>
        </w:rPr>
        <w:fldChar w:fldCharType="end"/>
      </w:r>
      <w:r w:rsidRPr="00A30CCC">
        <w:t xml:space="preserve"> n</w:t>
      </w:r>
      <w:r w:rsidRPr="00A30CCC">
        <w:rPr>
          <w:u w:val="single"/>
          <w:vertAlign w:val="superscript"/>
        </w:rPr>
        <w:t>o</w:t>
      </w:r>
      <w:r w:rsidRPr="00A30CCC">
        <w:t xml:space="preserve"> </w:t>
      </w:r>
      <w:r>
        <w:t>02</w:t>
      </w:r>
      <w:r w:rsidRPr="00A30CCC">
        <w:t>/</w:t>
      </w:r>
      <w:r>
        <w:t>2022, 2ª PUBLICAÇÃO</w:t>
      </w:r>
      <w:r w:rsidRPr="00A30CCC">
        <w:t>, com o objetivo d</w:t>
      </w:r>
      <w:r>
        <w:t>e:</w:t>
      </w:r>
      <w:r w:rsidRPr="00D42E93">
        <w:t xml:space="preserve"> </w:t>
      </w:r>
      <w:r w:rsidR="00151A9E">
        <w:fldChar w:fldCharType="begin"/>
      </w:r>
      <w:r w:rsidR="00151A9E">
        <w:instrText xml:space="preserve"> </w:instrText>
      </w:r>
      <w:r w:rsidR="00151A9E">
        <w:instrText xml:space="preserve">MERGEFIELD "objetolica" </w:instrText>
      </w:r>
      <w:r w:rsidR="00151A9E">
        <w:fldChar w:fldCharType="separate"/>
      </w:r>
      <w:r w:rsidRPr="004A0BD6">
        <w:rPr>
          <w:noProof/>
        </w:rPr>
        <w:t xml:space="preserve">CREDENCIAMENTO, SEM CARÁTER DE EXCLUSIVIDADE, DE PESSOAS </w:t>
      </w:r>
      <w:r>
        <w:rPr>
          <w:noProof/>
        </w:rPr>
        <w:t xml:space="preserve"> PARA MONITORES DE TRANPORTE ESCOLAR</w:t>
      </w:r>
      <w:r w:rsidR="00151A9E">
        <w:rPr>
          <w:noProof/>
        </w:rPr>
        <w:fldChar w:fldCharType="end"/>
      </w:r>
      <w:r w:rsidR="00151A9E">
        <w:fldChar w:fldCharType="begin"/>
      </w:r>
      <w:r w:rsidR="00151A9E">
        <w:instrText xml:space="preserve"> MERGEFIELD "objetolicb" </w:instrText>
      </w:r>
      <w:r w:rsidR="00151A9E">
        <w:fldChar w:fldCharType="separate"/>
      </w:r>
      <w:r w:rsidRPr="004A0BD6">
        <w:rPr>
          <w:noProof/>
        </w:rPr>
        <w:t>, DE ACORDO COM OS CRITÉRIOS, TERMOS E CONDIÇÕES ESTABELECIDAS PELO MUNICÍPIO</w:t>
      </w:r>
      <w:r w:rsidR="00151A9E">
        <w:rPr>
          <w:noProof/>
        </w:rPr>
        <w:fldChar w:fldCharType="end"/>
      </w:r>
      <w:r>
        <w:t>. Ressalta-se que foi realizada uma segunda publicação do procedimento, tendo em vista que os itens 03, 05 e 06</w:t>
      </w:r>
      <w:proofErr w:type="gramStart"/>
      <w:r>
        <w:t xml:space="preserve">  </w:t>
      </w:r>
      <w:proofErr w:type="gramEnd"/>
      <w:r>
        <w:t>restaram não preenchidos na primeira publicação.</w:t>
      </w:r>
    </w:p>
    <w:p w:rsidR="00A549AD" w:rsidRDefault="00A549AD" w:rsidP="00A549AD">
      <w:pPr>
        <w:pStyle w:val="NormalWeb"/>
        <w:shd w:val="pct15" w:color="auto" w:fill="auto"/>
        <w:tabs>
          <w:tab w:val="center" w:pos="6619"/>
        </w:tabs>
        <w:spacing w:after="0"/>
        <w:jc w:val="center"/>
      </w:pPr>
      <w:r>
        <w:t>PARTICIPANTES</w:t>
      </w:r>
    </w:p>
    <w:p w:rsidR="00A549AD" w:rsidRDefault="00A549AD" w:rsidP="00A549AD">
      <w:pPr>
        <w:pStyle w:val="NormalWeb"/>
        <w:spacing w:after="0"/>
        <w:jc w:val="both"/>
      </w:pPr>
      <w:r>
        <w:t>Participaram da sessão de habilitação juntamente com a Presidente</w:t>
      </w:r>
      <w:r w:rsidRPr="00A30CCC">
        <w:t xml:space="preserve"> </w:t>
      </w:r>
      <w:r>
        <w:t xml:space="preserve">Eliete Rosa dos Santos Coutinho e sua CPL </w:t>
      </w:r>
      <w:proofErr w:type="spellStart"/>
      <w:r>
        <w:t>Higor</w:t>
      </w:r>
      <w:proofErr w:type="spellEnd"/>
      <w:r>
        <w:t xml:space="preserve"> Moreira Heleno – Membro Mariana das Dores Inácio – </w:t>
      </w:r>
    </w:p>
    <w:p w:rsidR="00A549AD" w:rsidRDefault="00A549AD" w:rsidP="00A549AD">
      <w:pPr>
        <w:pStyle w:val="NormalWeb"/>
        <w:shd w:val="pct15" w:color="auto" w:fill="auto"/>
        <w:tabs>
          <w:tab w:val="center" w:pos="6619"/>
        </w:tabs>
        <w:spacing w:after="0"/>
        <w:jc w:val="center"/>
      </w:pPr>
      <w:r>
        <w:t>ABERTURA DOS ENVELOPES E HABILITAÇÃO DOS CREDENCIADOS</w:t>
      </w:r>
    </w:p>
    <w:p w:rsidR="00A549AD" w:rsidRDefault="00A549AD" w:rsidP="00A549AD">
      <w:pPr>
        <w:pStyle w:val="NormalWeb"/>
        <w:spacing w:after="0"/>
        <w:jc w:val="both"/>
      </w:pPr>
      <w:r>
        <w:t>Consideradas as inscrições realizadas sequencialmente foram considerados:</w:t>
      </w:r>
    </w:p>
    <w:p w:rsidR="001B021D" w:rsidRDefault="001B021D" w:rsidP="00037D6B">
      <w:pPr>
        <w:pStyle w:val="NormalWeb"/>
        <w:rPr>
          <w:b/>
        </w:rPr>
      </w:pPr>
    </w:p>
    <w:p w:rsidR="00037D6B" w:rsidRPr="001B021D" w:rsidRDefault="001E7BB0" w:rsidP="00037D6B">
      <w:pPr>
        <w:pStyle w:val="NormalWeb"/>
        <w:rPr>
          <w:b/>
        </w:rPr>
      </w:pPr>
      <w:r w:rsidRPr="001B021D">
        <w:rPr>
          <w:b/>
        </w:rPr>
        <w:t>CLASSIFICAÇÃO GERAL:</w:t>
      </w:r>
    </w:p>
    <w:tbl>
      <w:tblPr>
        <w:tblpPr w:leftFromText="141" w:rightFromText="141" w:vertAnchor="text" w:horzAnchor="margin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4"/>
        <w:gridCol w:w="2525"/>
        <w:gridCol w:w="1877"/>
        <w:gridCol w:w="1695"/>
        <w:gridCol w:w="1828"/>
      </w:tblGrid>
      <w:tr w:rsidR="00037D6B" w:rsidRPr="000C2DA0" w:rsidTr="00037D6B">
        <w:tc>
          <w:tcPr>
            <w:tcW w:w="1364" w:type="dxa"/>
            <w:shd w:val="clear" w:color="auto" w:fill="auto"/>
          </w:tcPr>
          <w:p w:rsidR="00037D6B" w:rsidRPr="000C2DA0" w:rsidRDefault="00037D6B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 w:rsidRPr="000C2DA0">
              <w:rPr>
                <w:rFonts w:ascii="Bookman Old Style" w:hAnsi="Bookman Old Style"/>
                <w:b/>
              </w:rPr>
              <w:t xml:space="preserve">Inscrição </w:t>
            </w:r>
          </w:p>
        </w:tc>
        <w:tc>
          <w:tcPr>
            <w:tcW w:w="2525" w:type="dxa"/>
            <w:shd w:val="clear" w:color="auto" w:fill="auto"/>
          </w:tcPr>
          <w:p w:rsidR="00037D6B" w:rsidRPr="000C2DA0" w:rsidRDefault="00037D6B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 w:rsidRPr="000C2DA0">
              <w:rPr>
                <w:rFonts w:ascii="Bookman Old Style" w:hAnsi="Bookman Old Style"/>
                <w:b/>
              </w:rPr>
              <w:t xml:space="preserve">Nome </w:t>
            </w:r>
          </w:p>
        </w:tc>
        <w:tc>
          <w:tcPr>
            <w:tcW w:w="1877" w:type="dxa"/>
            <w:shd w:val="clear" w:color="auto" w:fill="auto"/>
          </w:tcPr>
          <w:p w:rsidR="00037D6B" w:rsidRPr="000C2DA0" w:rsidRDefault="00037D6B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 w:rsidRPr="000C2DA0">
              <w:rPr>
                <w:rFonts w:ascii="Bookman Old Style" w:hAnsi="Bookman Old Style"/>
                <w:b/>
              </w:rPr>
              <w:t>Documentos item 05 do edital</w:t>
            </w:r>
          </w:p>
        </w:tc>
        <w:tc>
          <w:tcPr>
            <w:tcW w:w="1695" w:type="dxa"/>
            <w:shd w:val="clear" w:color="auto" w:fill="auto"/>
          </w:tcPr>
          <w:p w:rsidR="00037D6B" w:rsidRPr="000C2DA0" w:rsidRDefault="00037D6B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 w:rsidRPr="000C2DA0">
              <w:rPr>
                <w:rFonts w:ascii="Bookman Old Style" w:hAnsi="Bookman Old Style"/>
                <w:b/>
              </w:rPr>
              <w:t>Experiência como monitor</w:t>
            </w:r>
          </w:p>
        </w:tc>
        <w:tc>
          <w:tcPr>
            <w:tcW w:w="1828" w:type="dxa"/>
            <w:shd w:val="clear" w:color="auto" w:fill="auto"/>
          </w:tcPr>
          <w:p w:rsidR="00037D6B" w:rsidRPr="000C2DA0" w:rsidRDefault="00037D6B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 w:rsidRPr="000C2DA0">
              <w:rPr>
                <w:rFonts w:ascii="Bookman Old Style" w:hAnsi="Bookman Old Style"/>
                <w:b/>
              </w:rPr>
              <w:t>classificação</w:t>
            </w:r>
          </w:p>
        </w:tc>
      </w:tr>
      <w:tr w:rsidR="00037D6B" w:rsidRPr="000C2DA0" w:rsidTr="00037D6B">
        <w:tc>
          <w:tcPr>
            <w:tcW w:w="1364" w:type="dxa"/>
            <w:shd w:val="clear" w:color="auto" w:fill="auto"/>
          </w:tcPr>
          <w:p w:rsidR="00037D6B" w:rsidRPr="000C2DA0" w:rsidRDefault="00037D6B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01</w:t>
            </w:r>
          </w:p>
        </w:tc>
        <w:tc>
          <w:tcPr>
            <w:tcW w:w="2525" w:type="dxa"/>
            <w:shd w:val="clear" w:color="auto" w:fill="auto"/>
          </w:tcPr>
          <w:p w:rsidR="00037D6B" w:rsidRPr="000C2DA0" w:rsidRDefault="00037D6B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MARCOS ANTÔNIO APARECIDO OLIVEIRA SOUZA</w:t>
            </w:r>
          </w:p>
        </w:tc>
        <w:tc>
          <w:tcPr>
            <w:tcW w:w="1877" w:type="dxa"/>
            <w:shd w:val="clear" w:color="auto" w:fill="auto"/>
          </w:tcPr>
          <w:p w:rsidR="00037D6B" w:rsidRPr="000C2DA0" w:rsidRDefault="00037D6B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SIM</w:t>
            </w:r>
          </w:p>
        </w:tc>
        <w:tc>
          <w:tcPr>
            <w:tcW w:w="1695" w:type="dxa"/>
            <w:shd w:val="clear" w:color="auto" w:fill="auto"/>
          </w:tcPr>
          <w:p w:rsidR="00037D6B" w:rsidRPr="000C2DA0" w:rsidRDefault="00037D6B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SIM</w:t>
            </w:r>
          </w:p>
        </w:tc>
        <w:tc>
          <w:tcPr>
            <w:tcW w:w="1828" w:type="dxa"/>
            <w:shd w:val="clear" w:color="auto" w:fill="auto"/>
          </w:tcPr>
          <w:p w:rsidR="00037D6B" w:rsidRPr="000C2DA0" w:rsidRDefault="00037D6B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01º</w:t>
            </w:r>
          </w:p>
        </w:tc>
      </w:tr>
      <w:tr w:rsidR="00037D6B" w:rsidRPr="000C2DA0" w:rsidTr="00037D6B">
        <w:tc>
          <w:tcPr>
            <w:tcW w:w="1364" w:type="dxa"/>
            <w:shd w:val="clear" w:color="auto" w:fill="auto"/>
          </w:tcPr>
          <w:p w:rsidR="00037D6B" w:rsidRDefault="00037D6B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02</w:t>
            </w:r>
          </w:p>
        </w:tc>
        <w:tc>
          <w:tcPr>
            <w:tcW w:w="2525" w:type="dxa"/>
            <w:shd w:val="clear" w:color="auto" w:fill="auto"/>
          </w:tcPr>
          <w:p w:rsidR="00037D6B" w:rsidRDefault="00037D6B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JANAINA DA MATA</w:t>
            </w:r>
          </w:p>
        </w:tc>
        <w:tc>
          <w:tcPr>
            <w:tcW w:w="1877" w:type="dxa"/>
            <w:shd w:val="clear" w:color="auto" w:fill="auto"/>
          </w:tcPr>
          <w:p w:rsidR="00037D6B" w:rsidRDefault="001E7BB0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SIM</w:t>
            </w:r>
          </w:p>
        </w:tc>
        <w:tc>
          <w:tcPr>
            <w:tcW w:w="1695" w:type="dxa"/>
            <w:shd w:val="clear" w:color="auto" w:fill="auto"/>
          </w:tcPr>
          <w:p w:rsidR="00037D6B" w:rsidRDefault="001E7BB0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SIM</w:t>
            </w:r>
          </w:p>
        </w:tc>
        <w:tc>
          <w:tcPr>
            <w:tcW w:w="1828" w:type="dxa"/>
            <w:shd w:val="clear" w:color="auto" w:fill="auto"/>
          </w:tcPr>
          <w:p w:rsidR="00037D6B" w:rsidRDefault="001E7BB0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02º</w:t>
            </w:r>
          </w:p>
        </w:tc>
      </w:tr>
      <w:tr w:rsidR="001E7BB0" w:rsidRPr="000C2DA0" w:rsidTr="00037D6B">
        <w:tc>
          <w:tcPr>
            <w:tcW w:w="1364" w:type="dxa"/>
            <w:shd w:val="clear" w:color="auto" w:fill="auto"/>
          </w:tcPr>
          <w:p w:rsidR="001E7BB0" w:rsidRDefault="001E7BB0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03</w:t>
            </w:r>
          </w:p>
        </w:tc>
        <w:tc>
          <w:tcPr>
            <w:tcW w:w="2525" w:type="dxa"/>
            <w:shd w:val="clear" w:color="auto" w:fill="auto"/>
          </w:tcPr>
          <w:p w:rsidR="001E7BB0" w:rsidRDefault="001E7BB0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BEATRIZ FERRAZ DA LUZ</w:t>
            </w:r>
          </w:p>
        </w:tc>
        <w:tc>
          <w:tcPr>
            <w:tcW w:w="1877" w:type="dxa"/>
            <w:shd w:val="clear" w:color="auto" w:fill="auto"/>
          </w:tcPr>
          <w:p w:rsidR="001E7BB0" w:rsidRDefault="001E7BB0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SIM</w:t>
            </w:r>
          </w:p>
        </w:tc>
        <w:tc>
          <w:tcPr>
            <w:tcW w:w="1695" w:type="dxa"/>
            <w:shd w:val="clear" w:color="auto" w:fill="auto"/>
          </w:tcPr>
          <w:p w:rsidR="001E7BB0" w:rsidRDefault="001E7BB0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SIM</w:t>
            </w:r>
          </w:p>
        </w:tc>
        <w:tc>
          <w:tcPr>
            <w:tcW w:w="1828" w:type="dxa"/>
            <w:shd w:val="clear" w:color="auto" w:fill="auto"/>
          </w:tcPr>
          <w:p w:rsidR="001E7BB0" w:rsidRDefault="001E7BB0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03º</w:t>
            </w:r>
          </w:p>
        </w:tc>
      </w:tr>
      <w:tr w:rsidR="001E7BB0" w:rsidRPr="000C2DA0" w:rsidTr="00037D6B">
        <w:tc>
          <w:tcPr>
            <w:tcW w:w="1364" w:type="dxa"/>
            <w:shd w:val="clear" w:color="auto" w:fill="auto"/>
          </w:tcPr>
          <w:p w:rsidR="001E7BB0" w:rsidRDefault="001E7BB0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06</w:t>
            </w:r>
          </w:p>
        </w:tc>
        <w:tc>
          <w:tcPr>
            <w:tcW w:w="2525" w:type="dxa"/>
            <w:shd w:val="clear" w:color="auto" w:fill="auto"/>
          </w:tcPr>
          <w:p w:rsidR="001E7BB0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MARCOS ROBERTO DA SILVA</w:t>
            </w:r>
          </w:p>
        </w:tc>
        <w:tc>
          <w:tcPr>
            <w:tcW w:w="1877" w:type="dxa"/>
            <w:shd w:val="clear" w:color="auto" w:fill="auto"/>
          </w:tcPr>
          <w:p w:rsidR="001E7BB0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SIM</w:t>
            </w:r>
          </w:p>
        </w:tc>
        <w:tc>
          <w:tcPr>
            <w:tcW w:w="1695" w:type="dxa"/>
            <w:shd w:val="clear" w:color="auto" w:fill="auto"/>
          </w:tcPr>
          <w:p w:rsidR="001E7BB0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SIM</w:t>
            </w:r>
          </w:p>
        </w:tc>
        <w:tc>
          <w:tcPr>
            <w:tcW w:w="1828" w:type="dxa"/>
            <w:shd w:val="clear" w:color="auto" w:fill="auto"/>
          </w:tcPr>
          <w:p w:rsidR="001E7BB0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04º</w:t>
            </w:r>
          </w:p>
        </w:tc>
      </w:tr>
      <w:tr w:rsidR="00DF4122" w:rsidRPr="000C2DA0" w:rsidTr="00037D6B">
        <w:tc>
          <w:tcPr>
            <w:tcW w:w="1364" w:type="dxa"/>
            <w:shd w:val="clear" w:color="auto" w:fill="auto"/>
          </w:tcPr>
          <w:p w:rsidR="00DF4122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>09</w:t>
            </w:r>
          </w:p>
        </w:tc>
        <w:tc>
          <w:tcPr>
            <w:tcW w:w="2525" w:type="dxa"/>
            <w:shd w:val="clear" w:color="auto" w:fill="auto"/>
          </w:tcPr>
          <w:p w:rsidR="00DF4122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SILVANA MARIA DA SILVA</w:t>
            </w:r>
          </w:p>
        </w:tc>
        <w:tc>
          <w:tcPr>
            <w:tcW w:w="1877" w:type="dxa"/>
            <w:shd w:val="clear" w:color="auto" w:fill="auto"/>
          </w:tcPr>
          <w:p w:rsidR="00DF4122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SIM</w:t>
            </w:r>
          </w:p>
        </w:tc>
        <w:tc>
          <w:tcPr>
            <w:tcW w:w="1695" w:type="dxa"/>
            <w:shd w:val="clear" w:color="auto" w:fill="auto"/>
          </w:tcPr>
          <w:p w:rsidR="00DF4122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SIM</w:t>
            </w:r>
          </w:p>
        </w:tc>
        <w:tc>
          <w:tcPr>
            <w:tcW w:w="1828" w:type="dxa"/>
            <w:shd w:val="clear" w:color="auto" w:fill="auto"/>
          </w:tcPr>
          <w:p w:rsidR="00DF4122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05º</w:t>
            </w:r>
          </w:p>
        </w:tc>
      </w:tr>
      <w:tr w:rsidR="001E7BB0" w:rsidRPr="000C2DA0" w:rsidTr="00037D6B">
        <w:tc>
          <w:tcPr>
            <w:tcW w:w="1364" w:type="dxa"/>
            <w:shd w:val="clear" w:color="auto" w:fill="auto"/>
          </w:tcPr>
          <w:p w:rsidR="001E7BB0" w:rsidRDefault="001E7BB0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04</w:t>
            </w:r>
          </w:p>
        </w:tc>
        <w:tc>
          <w:tcPr>
            <w:tcW w:w="2525" w:type="dxa"/>
            <w:shd w:val="clear" w:color="auto" w:fill="auto"/>
          </w:tcPr>
          <w:p w:rsidR="001E7BB0" w:rsidRDefault="001E7BB0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LILIANE DE FÁTIMA INÁCIO</w:t>
            </w:r>
          </w:p>
        </w:tc>
        <w:tc>
          <w:tcPr>
            <w:tcW w:w="1877" w:type="dxa"/>
            <w:shd w:val="clear" w:color="auto" w:fill="auto"/>
          </w:tcPr>
          <w:p w:rsidR="001E7BB0" w:rsidRDefault="001E7BB0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SIM</w:t>
            </w:r>
          </w:p>
        </w:tc>
        <w:tc>
          <w:tcPr>
            <w:tcW w:w="1695" w:type="dxa"/>
            <w:shd w:val="clear" w:color="auto" w:fill="auto"/>
          </w:tcPr>
          <w:p w:rsidR="001E7BB0" w:rsidRDefault="001E7BB0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NÃO</w:t>
            </w:r>
          </w:p>
        </w:tc>
        <w:tc>
          <w:tcPr>
            <w:tcW w:w="1828" w:type="dxa"/>
            <w:shd w:val="clear" w:color="auto" w:fill="auto"/>
          </w:tcPr>
          <w:p w:rsidR="001E7BB0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06</w:t>
            </w:r>
            <w:r w:rsidR="001E7BB0">
              <w:rPr>
                <w:rFonts w:ascii="Bookman Old Style" w:hAnsi="Bookman Old Style"/>
                <w:b/>
              </w:rPr>
              <w:t>º</w:t>
            </w:r>
          </w:p>
        </w:tc>
      </w:tr>
      <w:tr w:rsidR="001E7BB0" w:rsidRPr="000C2DA0" w:rsidTr="00037D6B">
        <w:tc>
          <w:tcPr>
            <w:tcW w:w="1364" w:type="dxa"/>
            <w:shd w:val="clear" w:color="auto" w:fill="auto"/>
          </w:tcPr>
          <w:p w:rsidR="001E7BB0" w:rsidRDefault="001E7BB0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05</w:t>
            </w:r>
          </w:p>
        </w:tc>
        <w:tc>
          <w:tcPr>
            <w:tcW w:w="2525" w:type="dxa"/>
            <w:shd w:val="clear" w:color="auto" w:fill="auto"/>
          </w:tcPr>
          <w:p w:rsidR="001E7BB0" w:rsidRDefault="001E7BB0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VANUSA MARIA INÁCIO</w:t>
            </w:r>
          </w:p>
        </w:tc>
        <w:tc>
          <w:tcPr>
            <w:tcW w:w="1877" w:type="dxa"/>
            <w:shd w:val="clear" w:color="auto" w:fill="auto"/>
          </w:tcPr>
          <w:p w:rsidR="001E7BB0" w:rsidRDefault="001E7BB0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SIM</w:t>
            </w:r>
          </w:p>
        </w:tc>
        <w:tc>
          <w:tcPr>
            <w:tcW w:w="1695" w:type="dxa"/>
            <w:shd w:val="clear" w:color="auto" w:fill="auto"/>
          </w:tcPr>
          <w:p w:rsidR="001E7BB0" w:rsidRDefault="001E7BB0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NÃO</w:t>
            </w:r>
          </w:p>
        </w:tc>
        <w:tc>
          <w:tcPr>
            <w:tcW w:w="1828" w:type="dxa"/>
            <w:shd w:val="clear" w:color="auto" w:fill="auto"/>
          </w:tcPr>
          <w:p w:rsidR="001E7BB0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07</w:t>
            </w:r>
            <w:r w:rsidR="001E7BB0">
              <w:rPr>
                <w:rFonts w:ascii="Bookman Old Style" w:hAnsi="Bookman Old Style"/>
                <w:b/>
              </w:rPr>
              <w:t>º</w:t>
            </w:r>
          </w:p>
        </w:tc>
      </w:tr>
      <w:tr w:rsidR="001E7BB0" w:rsidRPr="000C2DA0" w:rsidTr="00037D6B">
        <w:tc>
          <w:tcPr>
            <w:tcW w:w="1364" w:type="dxa"/>
            <w:shd w:val="clear" w:color="auto" w:fill="auto"/>
          </w:tcPr>
          <w:p w:rsidR="001E7BB0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07</w:t>
            </w:r>
          </w:p>
        </w:tc>
        <w:tc>
          <w:tcPr>
            <w:tcW w:w="2525" w:type="dxa"/>
            <w:shd w:val="clear" w:color="auto" w:fill="auto"/>
          </w:tcPr>
          <w:p w:rsidR="001E7BB0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JANETE MARIA COUTINHO</w:t>
            </w:r>
          </w:p>
        </w:tc>
        <w:tc>
          <w:tcPr>
            <w:tcW w:w="1877" w:type="dxa"/>
            <w:shd w:val="clear" w:color="auto" w:fill="auto"/>
          </w:tcPr>
          <w:p w:rsidR="001E7BB0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SIM</w:t>
            </w:r>
          </w:p>
        </w:tc>
        <w:tc>
          <w:tcPr>
            <w:tcW w:w="1695" w:type="dxa"/>
            <w:shd w:val="clear" w:color="auto" w:fill="auto"/>
          </w:tcPr>
          <w:p w:rsidR="001E7BB0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NÃO</w:t>
            </w:r>
          </w:p>
        </w:tc>
        <w:tc>
          <w:tcPr>
            <w:tcW w:w="1828" w:type="dxa"/>
            <w:shd w:val="clear" w:color="auto" w:fill="auto"/>
          </w:tcPr>
          <w:p w:rsidR="001E7BB0" w:rsidRDefault="00DF4122" w:rsidP="00DF4122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08º</w:t>
            </w:r>
          </w:p>
        </w:tc>
      </w:tr>
      <w:tr w:rsidR="00DF4122" w:rsidRPr="000C2DA0" w:rsidTr="00037D6B">
        <w:tc>
          <w:tcPr>
            <w:tcW w:w="1364" w:type="dxa"/>
            <w:shd w:val="clear" w:color="auto" w:fill="auto"/>
          </w:tcPr>
          <w:p w:rsidR="00DF4122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08</w:t>
            </w:r>
          </w:p>
        </w:tc>
        <w:tc>
          <w:tcPr>
            <w:tcW w:w="2525" w:type="dxa"/>
            <w:shd w:val="clear" w:color="auto" w:fill="auto"/>
          </w:tcPr>
          <w:p w:rsidR="00DF4122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MILENA APARECIDA DA SILVA</w:t>
            </w:r>
          </w:p>
        </w:tc>
        <w:tc>
          <w:tcPr>
            <w:tcW w:w="1877" w:type="dxa"/>
            <w:shd w:val="clear" w:color="auto" w:fill="auto"/>
          </w:tcPr>
          <w:p w:rsidR="00DF4122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SIM</w:t>
            </w:r>
          </w:p>
        </w:tc>
        <w:tc>
          <w:tcPr>
            <w:tcW w:w="1695" w:type="dxa"/>
            <w:shd w:val="clear" w:color="auto" w:fill="auto"/>
          </w:tcPr>
          <w:p w:rsidR="00DF4122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NÃO</w:t>
            </w:r>
          </w:p>
        </w:tc>
        <w:tc>
          <w:tcPr>
            <w:tcW w:w="1828" w:type="dxa"/>
            <w:shd w:val="clear" w:color="auto" w:fill="auto"/>
          </w:tcPr>
          <w:p w:rsidR="00DF4122" w:rsidRDefault="00DF4122" w:rsidP="00DF4122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09º</w:t>
            </w:r>
          </w:p>
        </w:tc>
      </w:tr>
      <w:tr w:rsidR="00DF4122" w:rsidRPr="000C2DA0" w:rsidTr="00037D6B">
        <w:tc>
          <w:tcPr>
            <w:tcW w:w="1364" w:type="dxa"/>
            <w:shd w:val="clear" w:color="auto" w:fill="auto"/>
          </w:tcPr>
          <w:p w:rsidR="00DF4122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</w:t>
            </w:r>
          </w:p>
        </w:tc>
        <w:tc>
          <w:tcPr>
            <w:tcW w:w="2525" w:type="dxa"/>
            <w:shd w:val="clear" w:color="auto" w:fill="auto"/>
          </w:tcPr>
          <w:p w:rsidR="00DF4122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MARTA MARIA FIRMINO</w:t>
            </w:r>
          </w:p>
        </w:tc>
        <w:tc>
          <w:tcPr>
            <w:tcW w:w="1877" w:type="dxa"/>
            <w:shd w:val="clear" w:color="auto" w:fill="auto"/>
          </w:tcPr>
          <w:p w:rsidR="00DF4122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SIM </w:t>
            </w:r>
          </w:p>
        </w:tc>
        <w:tc>
          <w:tcPr>
            <w:tcW w:w="1695" w:type="dxa"/>
            <w:shd w:val="clear" w:color="auto" w:fill="auto"/>
          </w:tcPr>
          <w:p w:rsidR="00DF4122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NÃO</w:t>
            </w:r>
          </w:p>
        </w:tc>
        <w:tc>
          <w:tcPr>
            <w:tcW w:w="1828" w:type="dxa"/>
            <w:shd w:val="clear" w:color="auto" w:fill="auto"/>
          </w:tcPr>
          <w:p w:rsidR="00DF4122" w:rsidRDefault="00DF4122" w:rsidP="00DF4122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10º</w:t>
            </w:r>
          </w:p>
        </w:tc>
      </w:tr>
      <w:tr w:rsidR="00DF4122" w:rsidRPr="000C2DA0" w:rsidTr="00037D6B">
        <w:tc>
          <w:tcPr>
            <w:tcW w:w="1364" w:type="dxa"/>
            <w:shd w:val="clear" w:color="auto" w:fill="auto"/>
          </w:tcPr>
          <w:p w:rsidR="00DF4122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</w:t>
            </w:r>
          </w:p>
        </w:tc>
        <w:tc>
          <w:tcPr>
            <w:tcW w:w="2525" w:type="dxa"/>
            <w:shd w:val="clear" w:color="auto" w:fill="auto"/>
          </w:tcPr>
          <w:p w:rsidR="00DF4122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JULIANA MOREIRA DE ALMEIDA</w:t>
            </w:r>
          </w:p>
        </w:tc>
        <w:tc>
          <w:tcPr>
            <w:tcW w:w="1877" w:type="dxa"/>
            <w:shd w:val="clear" w:color="auto" w:fill="auto"/>
          </w:tcPr>
          <w:p w:rsidR="00DF4122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SIM</w:t>
            </w:r>
          </w:p>
        </w:tc>
        <w:tc>
          <w:tcPr>
            <w:tcW w:w="1695" w:type="dxa"/>
            <w:shd w:val="clear" w:color="auto" w:fill="auto"/>
          </w:tcPr>
          <w:p w:rsidR="00DF4122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NÃO</w:t>
            </w:r>
          </w:p>
        </w:tc>
        <w:tc>
          <w:tcPr>
            <w:tcW w:w="1828" w:type="dxa"/>
            <w:shd w:val="clear" w:color="auto" w:fill="auto"/>
          </w:tcPr>
          <w:p w:rsidR="00DF4122" w:rsidRDefault="00DF4122" w:rsidP="00DF4122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11º</w:t>
            </w:r>
          </w:p>
        </w:tc>
      </w:tr>
      <w:tr w:rsidR="00DF4122" w:rsidRPr="000C2DA0" w:rsidTr="00037D6B">
        <w:tc>
          <w:tcPr>
            <w:tcW w:w="1364" w:type="dxa"/>
            <w:shd w:val="clear" w:color="auto" w:fill="auto"/>
          </w:tcPr>
          <w:p w:rsidR="00DF4122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12</w:t>
            </w:r>
          </w:p>
        </w:tc>
        <w:tc>
          <w:tcPr>
            <w:tcW w:w="2525" w:type="dxa"/>
            <w:shd w:val="clear" w:color="auto" w:fill="auto"/>
          </w:tcPr>
          <w:p w:rsidR="00DF4122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ELIZABETE DE FÁTIMA SOUA</w:t>
            </w:r>
          </w:p>
        </w:tc>
        <w:tc>
          <w:tcPr>
            <w:tcW w:w="1877" w:type="dxa"/>
            <w:shd w:val="clear" w:color="auto" w:fill="auto"/>
          </w:tcPr>
          <w:p w:rsidR="00DF4122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SIM</w:t>
            </w:r>
          </w:p>
        </w:tc>
        <w:tc>
          <w:tcPr>
            <w:tcW w:w="1695" w:type="dxa"/>
            <w:shd w:val="clear" w:color="auto" w:fill="auto"/>
          </w:tcPr>
          <w:p w:rsidR="00DF4122" w:rsidRDefault="00DF4122" w:rsidP="00C37A97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NÃO</w:t>
            </w:r>
          </w:p>
        </w:tc>
        <w:tc>
          <w:tcPr>
            <w:tcW w:w="1828" w:type="dxa"/>
            <w:shd w:val="clear" w:color="auto" w:fill="auto"/>
          </w:tcPr>
          <w:p w:rsidR="00DF4122" w:rsidRDefault="00DF4122" w:rsidP="00DF4122">
            <w:pPr>
              <w:pStyle w:val="NormalWeb"/>
              <w:spacing w:after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12º</w:t>
            </w:r>
          </w:p>
        </w:tc>
      </w:tr>
    </w:tbl>
    <w:p w:rsidR="00A549AD" w:rsidRPr="005268A6" w:rsidRDefault="00A549AD" w:rsidP="00A549AD">
      <w:pPr>
        <w:pStyle w:val="NormalWeb"/>
        <w:spacing w:after="0"/>
        <w:jc w:val="both"/>
        <w:rPr>
          <w:rFonts w:ascii="Bookman Old Style" w:hAnsi="Bookman Old Style"/>
        </w:rPr>
      </w:pPr>
    </w:p>
    <w:p w:rsidR="00A549AD" w:rsidRDefault="00A549AD" w:rsidP="00A549AD">
      <w:pPr>
        <w:pStyle w:val="NormalWeb"/>
        <w:shd w:val="pct15" w:color="auto" w:fill="auto"/>
        <w:tabs>
          <w:tab w:val="center" w:pos="6619"/>
        </w:tabs>
        <w:spacing w:after="0"/>
        <w:jc w:val="center"/>
      </w:pPr>
      <w:r>
        <w:t>OUTRAS INFORMAÇÕES</w:t>
      </w:r>
    </w:p>
    <w:p w:rsidR="00A549AD" w:rsidRPr="001B021D" w:rsidRDefault="001B021D" w:rsidP="00A549AD">
      <w:pPr>
        <w:pStyle w:val="NormalWeb"/>
      </w:pPr>
      <w:r w:rsidRPr="001B021D">
        <w:t>Considerando a lista geral, deverão ser convocados os 03 (três) primeiros colocados para as vagas disponibilizadas.</w:t>
      </w:r>
    </w:p>
    <w:p w:rsidR="00A549AD" w:rsidRDefault="00A549AD" w:rsidP="00A549AD">
      <w:pPr>
        <w:pStyle w:val="NormalWeb"/>
        <w:shd w:val="pct15" w:color="auto" w:fill="auto"/>
        <w:tabs>
          <w:tab w:val="center" w:pos="6619"/>
        </w:tabs>
        <w:spacing w:after="0"/>
        <w:jc w:val="center"/>
      </w:pPr>
      <w:r>
        <w:t>ENCERRAMENTO DA SESSÃO</w:t>
      </w:r>
    </w:p>
    <w:p w:rsidR="00A549AD" w:rsidRDefault="00A549AD" w:rsidP="00A549AD">
      <w:pPr>
        <w:pStyle w:val="NormalWeb"/>
        <w:spacing w:after="0"/>
      </w:pPr>
      <w:r>
        <w:t>Não havendo nada mais a tratar, foi encerrada esta sessão e, para constar é lavrada a presente ata, que uma vez lida e aprovada vai assinada por todos os membros presentes.</w:t>
      </w:r>
    </w:p>
    <w:p w:rsidR="00A549AD" w:rsidRDefault="00A549AD" w:rsidP="00A549AD">
      <w:pPr>
        <w:pStyle w:val="NormalWeb"/>
        <w:spacing w:after="0"/>
        <w:rPr>
          <w:sz w:val="16"/>
          <w:szCs w:val="16"/>
        </w:rPr>
      </w:pPr>
    </w:p>
    <w:tbl>
      <w:tblPr>
        <w:tblW w:w="92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9248"/>
      </w:tblGrid>
      <w:tr w:rsidR="001B021D" w:rsidTr="001B021D">
        <w:trPr>
          <w:trHeight w:val="3117"/>
        </w:trPr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021D" w:rsidRDefault="001B021D" w:rsidP="001B021D">
            <w:pPr>
              <w:pStyle w:val="NormalWeb"/>
              <w:spacing w:after="0"/>
              <w:jc w:val="center"/>
              <w:rPr>
                <w:sz w:val="16"/>
                <w:szCs w:val="16"/>
              </w:rPr>
            </w:pPr>
          </w:p>
          <w:p w:rsidR="001B021D" w:rsidRPr="00F82B07" w:rsidRDefault="001B021D" w:rsidP="001B021D">
            <w:pPr>
              <w:pStyle w:val="NormalWeb"/>
              <w:spacing w:after="0"/>
              <w:jc w:val="center"/>
              <w:rPr>
                <w:b/>
                <w:sz w:val="16"/>
                <w:szCs w:val="16"/>
              </w:rPr>
            </w:pPr>
            <w:r w:rsidRPr="00F82B07">
              <w:rPr>
                <w:sz w:val="16"/>
                <w:szCs w:val="16"/>
              </w:rPr>
              <w:t>______________</w:t>
            </w:r>
            <w:r>
              <w:rPr>
                <w:sz w:val="16"/>
                <w:szCs w:val="16"/>
              </w:rPr>
              <w:t>_______________</w:t>
            </w:r>
            <w:r w:rsidRPr="00F82B07">
              <w:rPr>
                <w:sz w:val="16"/>
                <w:szCs w:val="16"/>
              </w:rPr>
              <w:t>_______________________</w:t>
            </w:r>
          </w:p>
          <w:p w:rsidR="001B021D" w:rsidRPr="00F82B07" w:rsidRDefault="001B021D" w:rsidP="001B021D">
            <w:pPr>
              <w:pStyle w:val="NormalWeb"/>
              <w:spacing w:after="0"/>
              <w:jc w:val="center"/>
              <w:rPr>
                <w:b/>
                <w:sz w:val="16"/>
                <w:szCs w:val="16"/>
              </w:rPr>
            </w:pPr>
            <w:r w:rsidRPr="00F82B07">
              <w:rPr>
                <w:sz w:val="16"/>
                <w:szCs w:val="16"/>
              </w:rPr>
              <w:fldChar w:fldCharType="begin"/>
            </w:r>
            <w:r w:rsidRPr="00F82B07">
              <w:rPr>
                <w:sz w:val="16"/>
                <w:szCs w:val="16"/>
              </w:rPr>
              <w:instrText xml:space="preserve"> MERGEFIELD "pregoeiro" </w:instrText>
            </w:r>
            <w:r w:rsidRPr="00F82B07">
              <w:rPr>
                <w:sz w:val="16"/>
                <w:szCs w:val="16"/>
              </w:rPr>
              <w:fldChar w:fldCharType="end"/>
            </w:r>
          </w:p>
          <w:p w:rsidR="001B021D" w:rsidRDefault="001B021D" w:rsidP="001B021D">
            <w:pPr>
              <w:pStyle w:val="NormalWeb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ELIETE ROSA DOS SANTOS COUTINHO</w:t>
            </w:r>
          </w:p>
          <w:p w:rsidR="001B021D" w:rsidRDefault="001B021D" w:rsidP="001B021D">
            <w:pPr>
              <w:pStyle w:val="NormalWeb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PRESIDENTE</w:t>
            </w:r>
          </w:p>
          <w:p w:rsidR="001B021D" w:rsidRDefault="001B021D" w:rsidP="001B021D">
            <w:pPr>
              <w:pStyle w:val="NormalWeb"/>
              <w:spacing w:after="0"/>
              <w:jc w:val="center"/>
              <w:rPr>
                <w:sz w:val="16"/>
                <w:szCs w:val="16"/>
              </w:rPr>
            </w:pPr>
          </w:p>
          <w:p w:rsidR="001B021D" w:rsidRPr="00F82B07" w:rsidRDefault="001B021D" w:rsidP="001B021D">
            <w:pPr>
              <w:pStyle w:val="NormalWeb"/>
              <w:spacing w:after="0"/>
              <w:jc w:val="center"/>
              <w:rPr>
                <w:sz w:val="16"/>
                <w:szCs w:val="16"/>
              </w:rPr>
            </w:pPr>
          </w:p>
          <w:p w:rsidR="001B021D" w:rsidRPr="00F82B07" w:rsidRDefault="001B021D" w:rsidP="001B021D">
            <w:pPr>
              <w:pStyle w:val="NormalWeb"/>
              <w:spacing w:after="0"/>
              <w:jc w:val="center"/>
              <w:rPr>
                <w:b/>
                <w:sz w:val="16"/>
                <w:szCs w:val="16"/>
              </w:rPr>
            </w:pPr>
            <w:r w:rsidRPr="00F82B07">
              <w:rPr>
                <w:sz w:val="16"/>
                <w:szCs w:val="16"/>
              </w:rPr>
              <w:t>__________________</w:t>
            </w:r>
            <w:r>
              <w:rPr>
                <w:sz w:val="16"/>
                <w:szCs w:val="16"/>
              </w:rPr>
              <w:t>_________________</w:t>
            </w:r>
            <w:r w:rsidRPr="00F82B07">
              <w:rPr>
                <w:sz w:val="16"/>
                <w:szCs w:val="16"/>
              </w:rPr>
              <w:t>___________________</w:t>
            </w:r>
          </w:p>
          <w:p w:rsidR="001B021D" w:rsidRPr="00F82B07" w:rsidRDefault="001B021D" w:rsidP="001B021D">
            <w:pPr>
              <w:pStyle w:val="NormalWeb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HIGOR MOREIRA HELENO</w:t>
            </w:r>
          </w:p>
          <w:p w:rsidR="001B021D" w:rsidRDefault="001B021D" w:rsidP="001B021D">
            <w:pPr>
              <w:pStyle w:val="NormalWeb"/>
              <w:spacing w:after="0"/>
              <w:jc w:val="center"/>
              <w:rPr>
                <w:sz w:val="16"/>
                <w:szCs w:val="16"/>
              </w:rPr>
            </w:pPr>
            <w:r w:rsidRPr="00F82B07">
              <w:rPr>
                <w:sz w:val="16"/>
                <w:szCs w:val="16"/>
              </w:rPr>
              <w:t>MEMBRO</w:t>
            </w:r>
          </w:p>
          <w:p w:rsidR="001B021D" w:rsidRDefault="001B021D" w:rsidP="001B021D">
            <w:pPr>
              <w:pStyle w:val="NormalWeb"/>
              <w:spacing w:after="0"/>
              <w:jc w:val="center"/>
              <w:rPr>
                <w:sz w:val="16"/>
                <w:szCs w:val="16"/>
              </w:rPr>
            </w:pPr>
          </w:p>
          <w:p w:rsidR="001B021D" w:rsidRDefault="001B021D" w:rsidP="001B021D">
            <w:pPr>
              <w:pStyle w:val="NormalWeb"/>
              <w:spacing w:after="0"/>
              <w:jc w:val="center"/>
              <w:rPr>
                <w:sz w:val="16"/>
                <w:szCs w:val="16"/>
              </w:rPr>
            </w:pPr>
          </w:p>
          <w:p w:rsidR="001B021D" w:rsidRPr="00F82B07" w:rsidRDefault="001B021D" w:rsidP="001B021D">
            <w:pPr>
              <w:pStyle w:val="NormalWeb"/>
              <w:spacing w:after="0"/>
              <w:jc w:val="center"/>
              <w:rPr>
                <w:b/>
                <w:sz w:val="16"/>
                <w:szCs w:val="16"/>
              </w:rPr>
            </w:pPr>
            <w:r w:rsidRPr="00F82B07">
              <w:rPr>
                <w:sz w:val="16"/>
                <w:szCs w:val="16"/>
              </w:rPr>
              <w:t>__________________</w:t>
            </w:r>
            <w:r>
              <w:rPr>
                <w:sz w:val="16"/>
                <w:szCs w:val="16"/>
              </w:rPr>
              <w:t>_________________</w:t>
            </w:r>
            <w:r w:rsidRPr="00F82B07">
              <w:rPr>
                <w:sz w:val="16"/>
                <w:szCs w:val="16"/>
              </w:rPr>
              <w:t>___________________</w:t>
            </w:r>
          </w:p>
          <w:p w:rsidR="001B021D" w:rsidRPr="00F82B07" w:rsidRDefault="001B021D" w:rsidP="001B021D">
            <w:pPr>
              <w:pStyle w:val="NormalWeb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MARIANA DAS DORES INÁCIO</w:t>
            </w:r>
          </w:p>
          <w:p w:rsidR="001B021D" w:rsidRPr="0086605C" w:rsidRDefault="001B021D" w:rsidP="001B021D">
            <w:pPr>
              <w:pStyle w:val="NormalWeb"/>
              <w:spacing w:after="0"/>
              <w:jc w:val="center"/>
              <w:rPr>
                <w:sz w:val="16"/>
                <w:szCs w:val="16"/>
              </w:rPr>
            </w:pPr>
            <w:r w:rsidRPr="00F82B07">
              <w:rPr>
                <w:sz w:val="16"/>
                <w:szCs w:val="16"/>
              </w:rPr>
              <w:t>MEMBRO</w:t>
            </w:r>
          </w:p>
        </w:tc>
      </w:tr>
    </w:tbl>
    <w:p w:rsidR="007118DC" w:rsidRDefault="00151A9E" w:rsidP="001B021D"/>
    <w:sectPr w:rsidR="007118DC" w:rsidSect="00D62B0C">
      <w:headerReference w:type="default" r:id="rId7"/>
      <w:pgSz w:w="11906" w:h="16838"/>
      <w:pgMar w:top="248" w:right="90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9E" w:rsidRDefault="00151A9E">
      <w:pPr>
        <w:spacing w:after="0" w:line="240" w:lineRule="auto"/>
      </w:pPr>
      <w:r>
        <w:separator/>
      </w:r>
    </w:p>
  </w:endnote>
  <w:endnote w:type="continuationSeparator" w:id="0">
    <w:p w:rsidR="00151A9E" w:rsidRDefault="0015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9E" w:rsidRDefault="00151A9E">
      <w:pPr>
        <w:spacing w:after="0" w:line="240" w:lineRule="auto"/>
      </w:pPr>
      <w:r>
        <w:separator/>
      </w:r>
    </w:p>
  </w:footnote>
  <w:footnote w:type="continuationSeparator" w:id="0">
    <w:p w:rsidR="00151A9E" w:rsidRDefault="0015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1452"/>
      <w:gridCol w:w="7955"/>
    </w:tblGrid>
    <w:tr w:rsidR="008A726E" w:rsidRPr="0016218D" w:rsidTr="00812034">
      <w:tc>
        <w:tcPr>
          <w:tcW w:w="979" w:type="dxa"/>
          <w:vAlign w:val="center"/>
        </w:tcPr>
        <w:p w:rsidR="008A726E" w:rsidRPr="00812034" w:rsidRDefault="00A549AD" w:rsidP="00812034">
          <w:pPr>
            <w:spacing w:after="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784860" cy="723900"/>
                <wp:effectExtent l="0" t="0" r="0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8" w:type="dxa"/>
          <w:vAlign w:val="center"/>
        </w:tcPr>
        <w:p w:rsidR="008A726E" w:rsidRPr="00812034" w:rsidRDefault="001B021D" w:rsidP="00812034">
          <w:pPr>
            <w:spacing w:after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812034">
            <w:rPr>
              <w:rFonts w:ascii="Times New Roman" w:hAnsi="Times New Roman"/>
              <w:b/>
              <w:sz w:val="28"/>
              <w:szCs w:val="28"/>
            </w:rPr>
            <w:fldChar w:fldCharType="begin"/>
          </w:r>
          <w:r w:rsidRPr="00812034">
            <w:rPr>
              <w:rFonts w:ascii="Times New Roman" w:hAnsi="Times New Roman"/>
              <w:b/>
              <w:sz w:val="28"/>
              <w:szCs w:val="28"/>
            </w:rPr>
            <w:instrText xml:space="preserve"> MERGEFIELD "entidade" </w:instrText>
          </w:r>
          <w:r w:rsidRPr="00812034">
            <w:rPr>
              <w:rFonts w:ascii="Times New Roman" w:hAnsi="Times New Roman"/>
              <w:b/>
              <w:sz w:val="28"/>
              <w:szCs w:val="28"/>
            </w:rPr>
            <w:fldChar w:fldCharType="separate"/>
          </w:r>
          <w:r w:rsidR="00930F49">
            <w:rPr>
              <w:rFonts w:ascii="Times New Roman" w:hAnsi="Times New Roman"/>
              <w:b/>
              <w:noProof/>
              <w:sz w:val="28"/>
              <w:szCs w:val="28"/>
            </w:rPr>
            <w:t>«entidade»</w:t>
          </w:r>
          <w:r w:rsidRPr="00812034">
            <w:rPr>
              <w:rFonts w:ascii="Times New Roman" w:hAnsi="Times New Roman"/>
              <w:b/>
              <w:sz w:val="28"/>
              <w:szCs w:val="28"/>
            </w:rPr>
            <w:fldChar w:fldCharType="end"/>
          </w:r>
        </w:p>
        <w:p w:rsidR="008A726E" w:rsidRPr="0016218D" w:rsidRDefault="001B021D" w:rsidP="0017205A">
          <w:pPr>
            <w:pStyle w:val="NormalWeb"/>
            <w:jc w:val="center"/>
          </w:pPr>
          <w:r w:rsidRPr="00812034">
            <w:rPr>
              <w:b/>
            </w:rPr>
            <w:t xml:space="preserve">ATA HABILITAÇÃO DE PROPONENTES </w:t>
          </w:r>
          <w:r w:rsidR="00151A9E">
            <w:fldChar w:fldCharType="begin"/>
          </w:r>
          <w:r w:rsidR="00151A9E">
            <w:instrText xml:space="preserve"> MERGEFIELD "modalidade" </w:instrText>
          </w:r>
          <w:r w:rsidR="00151A9E">
            <w:fldChar w:fldCharType="separate"/>
          </w:r>
          <w:r w:rsidR="00930F49">
            <w:rPr>
              <w:noProof/>
            </w:rPr>
            <w:t>«modalidade»</w:t>
          </w:r>
          <w:r w:rsidR="00151A9E">
            <w:rPr>
              <w:noProof/>
            </w:rPr>
            <w:fldChar w:fldCharType="end"/>
          </w:r>
          <w:r>
            <w:t xml:space="preserve"> CREDENCIAMENTO</w:t>
          </w:r>
        </w:p>
      </w:tc>
    </w:tr>
  </w:tbl>
  <w:p w:rsidR="008A726E" w:rsidRDefault="00151A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AD"/>
    <w:rsid w:val="00037D6B"/>
    <w:rsid w:val="00151A9E"/>
    <w:rsid w:val="001B021D"/>
    <w:rsid w:val="001E7BB0"/>
    <w:rsid w:val="00216173"/>
    <w:rsid w:val="0031564A"/>
    <w:rsid w:val="00930F49"/>
    <w:rsid w:val="009930BB"/>
    <w:rsid w:val="00A549AD"/>
    <w:rsid w:val="00DF4122"/>
    <w:rsid w:val="00FC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"/>
    <w:next w:val="NormalWeb"/>
    <w:qFormat/>
    <w:rsid w:val="00A549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549AD"/>
    <w:pPr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549AD"/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rsid w:val="00A549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549A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F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"/>
    <w:next w:val="NormalWeb"/>
    <w:qFormat/>
    <w:rsid w:val="00A549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549AD"/>
    <w:pPr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549AD"/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rsid w:val="00A549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549A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F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Santos</dc:creator>
  <cp:lastModifiedBy>Carol</cp:lastModifiedBy>
  <cp:revision>2</cp:revision>
  <cp:lastPrinted>2022-02-11T14:38:00Z</cp:lastPrinted>
  <dcterms:created xsi:type="dcterms:W3CDTF">2022-02-14T15:27:00Z</dcterms:created>
  <dcterms:modified xsi:type="dcterms:W3CDTF">2022-02-14T15:27:00Z</dcterms:modified>
</cp:coreProperties>
</file>